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出租房屋合同简单版 出租房屋合同免费6篇(模板)</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出租房屋合同书电子版一乙：甲乙双方本着公平、平等、互利的原则订立合作协议如下：第一条 甲乙双方自愿合作经营 项目，甲方负责项目技术支持及售后服务，乙方负责项目市场开发与销售，甲方占项目共同经营所得51%，乙方占项目共同经营所得49%。第二条...</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项目，甲方负责项目技术支持及售后服务，乙方负责项目市场开发与销售，甲方占项目共同经营所得51%，乙方占项目共同经营所得49%。</w:t>
      </w:r>
    </w:p>
    <w:p>
      <w:pPr>
        <w:ind w:left="0" w:right="0" w:firstLine="560"/>
        <w:spacing w:before="450" w:after="450" w:line="312" w:lineRule="auto"/>
      </w:pPr>
      <w:r>
        <w:rPr>
          <w:rFonts w:ascii="宋体" w:hAnsi="宋体" w:eastAsia="宋体" w:cs="宋体"/>
          <w:color w:val="000"/>
          <w:sz w:val="28"/>
          <w:szCs w:val="28"/>
        </w:rPr>
        <w:t xml:space="preserve">第二条 双方共同承诺合法经营，双方各自承担相应的法律责任及费用支出（不含上缴总公司费用及大额客户关系成本）。</w:t>
      </w:r>
    </w:p>
    <w:p>
      <w:pPr>
        <w:ind w:left="0" w:right="0" w:firstLine="560"/>
        <w:spacing w:before="450" w:after="450" w:line="312" w:lineRule="auto"/>
      </w:pPr>
      <w:r>
        <w:rPr>
          <w:rFonts w:ascii="宋体" w:hAnsi="宋体" w:eastAsia="宋体" w:cs="宋体"/>
          <w:color w:val="000"/>
          <w:sz w:val="28"/>
          <w:szCs w:val="28"/>
        </w:rPr>
        <w:t xml:space="preserve">第三条 项目收益、核算、结算由甲方负责，为项目的良性发展双方将总销售的百分之 进行项目固定资金储备，所有权及支配权归双方共同所有。销售利润按每月号至 号结算，以双方代表人签字确认为准。</w:t>
      </w:r>
    </w:p>
    <w:p>
      <w:pPr>
        <w:ind w:left="0" w:right="0" w:firstLine="560"/>
        <w:spacing w:before="450" w:after="450" w:line="312" w:lineRule="auto"/>
      </w:pPr>
      <w:r>
        <w:rPr>
          <w:rFonts w:ascii="宋体" w:hAnsi="宋体" w:eastAsia="宋体" w:cs="宋体"/>
          <w:color w:val="000"/>
          <w:sz w:val="28"/>
          <w:szCs w:val="28"/>
        </w:rPr>
        <w:t xml:space="preserve">第四条 本协议未尽事宜，双方可以补充规定，补充协议与本协议有同等法律效力。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第五条 自协议签订之日起，甲方需要负责技术支持及售后跟进，乙方负责市场开发与销售。</w:t>
      </w:r>
    </w:p>
    <w:p>
      <w:pPr>
        <w:ind w:left="0" w:right="0" w:firstLine="560"/>
        <w:spacing w:before="450" w:after="450" w:line="312" w:lineRule="auto"/>
      </w:pPr>
      <w:r>
        <w:rPr>
          <w:rFonts w:ascii="宋体" w:hAnsi="宋体" w:eastAsia="宋体" w:cs="宋体"/>
          <w:color w:val="000"/>
          <w:sz w:val="28"/>
          <w:szCs w:val="28"/>
        </w:rPr>
        <w:t xml:space="preserve">第六条 本协议有效期暂定一年，自双方代表签字之日起计算，合作期间无正当理由撕毁协议的，违约方需向对方支付项目合作收益总额的30%违约金， 本协议到期后，双方需另行签订项目股份合作协议。</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 一方合伙人有违法及损害对方利益的行为，另一方有权解除合作协议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2、 双方同意终止本协议</w:t>
      </w:r>
    </w:p>
    <w:p>
      <w:pPr>
        <w:ind w:left="0" w:right="0" w:firstLine="560"/>
        <w:spacing w:before="450" w:after="450" w:line="312" w:lineRule="auto"/>
      </w:pPr>
      <w:r>
        <w:rPr>
          <w:rFonts w:ascii="宋体" w:hAnsi="宋体" w:eastAsia="宋体" w:cs="宋体"/>
          <w:color w:val="000"/>
          <w:sz w:val="28"/>
          <w:szCs w:val="28"/>
        </w:rPr>
        <w:t xml:space="preserve">3、 非人力不可抗拒的因素，如火灾、水灾、地震等自然灾害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合同签订时间：_____年_____月＿＿日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在合作过程中，如因一方原因造成合作方的商业信誉受损或是使合作方遭受其他利益损失，受损方可不征求致损方意见决定解除与其的合作关系，并要求相应的经济赔偿。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合作各方如发生争议，应积极协商解决，协商不成的，可诉诸____________法院。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2025-05-02T05:14:47+08:00</dcterms:created>
  <dcterms:modified xsi:type="dcterms:W3CDTF">2025-05-02T05:14:47+08:00</dcterms:modified>
</cp:coreProperties>
</file>

<file path=docProps/custom.xml><?xml version="1.0" encoding="utf-8"?>
<Properties xmlns="http://schemas.openxmlformats.org/officeDocument/2006/custom-properties" xmlns:vt="http://schemas.openxmlformats.org/officeDocument/2006/docPropsVTypes"/>
</file>